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1991">
      <w:pPr>
        <w:spacing w:line="60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附件1</w:t>
      </w:r>
    </w:p>
    <w:p w14:paraId="79C90B11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承担</w:t>
      </w: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color w:val="auto"/>
          <w:spacing w:val="17"/>
          <w:sz w:val="44"/>
          <w:szCs w:val="44"/>
          <w:highlight w:val="none"/>
          <w:lang w:val="en-US" w:eastAsia="zh-CN"/>
        </w:rPr>
        <w:t>企业新型学徒制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培训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机构申请表</w:t>
      </w:r>
    </w:p>
    <w:tbl>
      <w:tblPr>
        <w:tblStyle w:val="6"/>
        <w:tblW w:w="1001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050"/>
        <w:gridCol w:w="1562"/>
        <w:gridCol w:w="1163"/>
        <w:gridCol w:w="1358"/>
        <w:gridCol w:w="1179"/>
      </w:tblGrid>
      <w:tr w14:paraId="1E21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2F54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申请单位名称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5B48">
            <w:pPr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　</w:t>
            </w:r>
          </w:p>
        </w:tc>
      </w:tr>
      <w:tr w14:paraId="55A28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17AB">
            <w:pPr>
              <w:spacing w:line="420" w:lineRule="exact"/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培训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类别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1CA5">
            <w:pPr>
              <w:spacing w:line="420" w:lineRule="exact"/>
              <w:ind w:firstLine="210" w:firstLineChars="100"/>
              <w:rPr>
                <w:rFonts w:hint="eastAsia"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□企业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自有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培训中心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职业院校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□技工院校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</w:t>
            </w:r>
          </w:p>
          <w:p w14:paraId="32F63BDA">
            <w:pPr>
              <w:spacing w:line="420" w:lineRule="exact"/>
              <w:ind w:firstLine="1680" w:firstLineChars="800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民办职业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机构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其他</w:t>
            </w:r>
          </w:p>
        </w:tc>
      </w:tr>
      <w:tr w14:paraId="76D6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896E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地址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E9F3">
            <w:pPr>
              <w:ind w:firstLine="210" w:firstLineChars="100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市     县（市）、区      街   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86D7">
            <w:pPr>
              <w:spacing w:line="320" w:lineRule="exact"/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上级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主管部门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BDF5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</w:p>
        </w:tc>
      </w:tr>
      <w:tr w14:paraId="0A13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7F56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培训规模</w:t>
            </w:r>
          </w:p>
          <w:p w14:paraId="1A81A018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（人/年）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3A44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2E5F">
            <w:pPr>
              <w:spacing w:line="3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是否建设高技能人才培育（训）基地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A678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6901">
            <w:pPr>
              <w:spacing w:line="3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是否建设技能大师工作室（站）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2DBF">
            <w:pPr>
              <w:spacing w:line="3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909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0D581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法定</w:t>
            </w:r>
          </w:p>
          <w:p w14:paraId="1D581E35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代表人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F1700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D1D0A">
            <w:pPr>
              <w:spacing w:line="3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A590E">
            <w:pPr>
              <w:spacing w:line="320" w:lineRule="exact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 w14:paraId="6ABE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BED24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负责人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DEF5D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2BC47">
            <w:pPr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5518F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 w14:paraId="1CCB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BA63D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39743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5560C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57226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78CA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301A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职业（工种）名称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CC69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F07F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职业（工种）的</w:t>
            </w:r>
          </w:p>
          <w:p w14:paraId="41956050">
            <w:pPr>
              <w:spacing w:line="4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技能等级（中级/高级工）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4EAB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8B3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A29D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3964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86E1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8A98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8B0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2A1C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2E2F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1C7D">
            <w:pPr>
              <w:spacing w:line="420" w:lineRule="exact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9630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613C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FE47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9E9D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Cs w:val="21"/>
                <w:highlight w:val="none"/>
              </w:rPr>
              <w:t>……</w:t>
            </w: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E3BB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71D5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Cs w:val="21"/>
                <w:highlight w:val="none"/>
              </w:rPr>
              <w:t>……</w:t>
            </w:r>
          </w:p>
        </w:tc>
      </w:tr>
      <w:tr w14:paraId="7F88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A00A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申请意见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B467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 w14:paraId="735EE1EE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 w14:paraId="3D2CCB45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负责人签字：   （公章） </w:t>
            </w:r>
          </w:p>
          <w:p w14:paraId="1684A6AC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 w14:paraId="238A64F7">
            <w:pPr>
              <w:ind w:firstLine="5880" w:firstLineChars="2800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年    月    日</w:t>
            </w:r>
          </w:p>
          <w:p w14:paraId="68602189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  <w:p w14:paraId="60B83BC3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</w:tbl>
    <w:p w14:paraId="3EA59032">
      <w:pPr>
        <w:spacing w:line="60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附件2</w:t>
      </w:r>
    </w:p>
    <w:p w14:paraId="2104DCBC">
      <w:pPr>
        <w:spacing w:line="600" w:lineRule="exact"/>
        <w:jc w:val="center"/>
        <w:rPr>
          <w:rFonts w:hint="eastAsia" w:ascii="宋体" w:hAnsi="宋体" w:eastAsia="宋体" w:cs="宋体"/>
          <w:color w:val="auto"/>
          <w:spacing w:val="17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7"/>
          <w:sz w:val="44"/>
          <w:szCs w:val="44"/>
          <w:highlight w:val="none"/>
          <w:lang w:val="en-US" w:eastAsia="zh-CN"/>
        </w:rPr>
        <w:t>承担</w:t>
      </w:r>
      <w:r>
        <w:rPr>
          <w:rFonts w:hint="eastAsia" w:ascii="宋体" w:hAnsi="宋体" w:cs="宋体"/>
          <w:color w:val="auto"/>
          <w:spacing w:val="17"/>
          <w:sz w:val="44"/>
          <w:szCs w:val="44"/>
          <w:highlight w:val="none"/>
          <w:lang w:val="en-US" w:eastAsia="zh-CN"/>
        </w:rPr>
        <w:t>开展企业</w:t>
      </w:r>
      <w:r>
        <w:rPr>
          <w:rFonts w:hint="eastAsia" w:ascii="宋体" w:hAnsi="宋体" w:eastAsia="宋体" w:cs="宋体"/>
          <w:color w:val="auto"/>
          <w:spacing w:val="17"/>
          <w:sz w:val="44"/>
          <w:szCs w:val="44"/>
          <w:highlight w:val="none"/>
          <w:lang w:val="en-US" w:eastAsia="zh-CN"/>
        </w:rPr>
        <w:t>技师培训</w:t>
      </w:r>
      <w:r>
        <w:rPr>
          <w:rFonts w:hint="default" w:ascii="宋体" w:hAnsi="宋体" w:eastAsia="宋体" w:cs="宋体"/>
          <w:color w:val="auto"/>
          <w:spacing w:val="17"/>
          <w:sz w:val="44"/>
          <w:szCs w:val="44"/>
          <w:highlight w:val="none"/>
          <w:lang w:val="en-US" w:eastAsia="zh-CN"/>
        </w:rPr>
        <w:t>机构申请表</w:t>
      </w:r>
    </w:p>
    <w:tbl>
      <w:tblPr>
        <w:tblStyle w:val="6"/>
        <w:tblW w:w="1001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050"/>
        <w:gridCol w:w="1562"/>
        <w:gridCol w:w="1163"/>
        <w:gridCol w:w="1358"/>
        <w:gridCol w:w="1179"/>
      </w:tblGrid>
      <w:tr w14:paraId="7209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72CD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申请单位名称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18CC">
            <w:pPr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　</w:t>
            </w:r>
          </w:p>
        </w:tc>
      </w:tr>
      <w:tr w14:paraId="0804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9A67">
            <w:pPr>
              <w:spacing w:line="420" w:lineRule="exact"/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培训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类别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779D">
            <w:pPr>
              <w:spacing w:line="420" w:lineRule="exact"/>
              <w:ind w:firstLine="210" w:firstLineChars="100"/>
              <w:rPr>
                <w:rFonts w:hint="eastAsia"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□企业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自有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培训中心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职业院校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□技工院校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 </w:t>
            </w:r>
          </w:p>
          <w:p w14:paraId="57882CEC">
            <w:pPr>
              <w:spacing w:line="420" w:lineRule="exact"/>
              <w:ind w:firstLine="1050" w:firstLineChars="500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民办职业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 xml:space="preserve">机构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其他</w:t>
            </w:r>
          </w:p>
        </w:tc>
      </w:tr>
      <w:tr w14:paraId="54EF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3C33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地址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FD4A">
            <w:pPr>
              <w:ind w:firstLine="210" w:firstLineChars="100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/>
                <w:color w:val="auto"/>
                <w:highlight w:val="none"/>
              </w:rPr>
              <w:t>市     县（市）、区      街   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B5F4">
            <w:pPr>
              <w:spacing w:line="320" w:lineRule="exact"/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上级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主管部门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EE78">
            <w:pPr>
              <w:jc w:val="center"/>
              <w:rPr>
                <w:rFonts w:ascii="仿宋_GB2312" w:hAnsi="方正仿宋简体" w:eastAsia="仿宋_GB2312"/>
                <w:color w:val="auto"/>
                <w:highlight w:val="none"/>
              </w:rPr>
            </w:pPr>
          </w:p>
        </w:tc>
      </w:tr>
      <w:tr w14:paraId="3D1A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1F23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培训规模</w:t>
            </w:r>
          </w:p>
          <w:p w14:paraId="3041E044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（人/年）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A9E5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81B0">
            <w:pPr>
              <w:spacing w:line="3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是否建设高技能人才培育（训）基地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620F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E742">
            <w:pPr>
              <w:spacing w:line="3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是否建设技能大师工作室（站）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5A9A">
            <w:pPr>
              <w:spacing w:line="3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757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964E7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法定</w:t>
            </w:r>
          </w:p>
          <w:p w14:paraId="02AF81F4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代表人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AB8F2">
            <w:pPr>
              <w:spacing w:line="3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092FA">
            <w:pPr>
              <w:spacing w:line="3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3D851">
            <w:pPr>
              <w:spacing w:line="320" w:lineRule="exact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 w14:paraId="03D8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387C3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负责人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06F18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38BAB">
            <w:pPr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E2E72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 w14:paraId="66C2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CC79D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741F8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FF033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E4D09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5320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3822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职业（工种）名称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5F47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3422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职业（工种）的</w:t>
            </w:r>
          </w:p>
          <w:p w14:paraId="7F24268D">
            <w:pPr>
              <w:spacing w:line="420" w:lineRule="exact"/>
              <w:jc w:val="center"/>
              <w:rPr>
                <w:rFonts w:hint="default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技能等级（技师/高级技师）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0FDE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8E2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14C8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33A0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71C7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5731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F1F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B6E8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742E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1D9B">
            <w:pPr>
              <w:spacing w:line="420" w:lineRule="exact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9ED2">
            <w:pPr>
              <w:spacing w:line="420" w:lineRule="exact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7AA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6703">
            <w:pPr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29C0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Cs w:val="21"/>
                <w:highlight w:val="none"/>
              </w:rPr>
              <w:t>……</w:t>
            </w: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67B8">
            <w:pPr>
              <w:spacing w:line="420" w:lineRule="exact"/>
              <w:jc w:val="center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8517">
            <w:pPr>
              <w:spacing w:line="420" w:lineRule="exact"/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仿宋_GB2312" w:cs="Arial"/>
                <w:color w:val="auto"/>
                <w:kern w:val="0"/>
                <w:szCs w:val="21"/>
                <w:highlight w:val="none"/>
              </w:rPr>
              <w:t>……</w:t>
            </w:r>
          </w:p>
        </w:tc>
      </w:tr>
      <w:tr w14:paraId="5FD5A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955E">
            <w:pPr>
              <w:jc w:val="center"/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培训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申请意见</w:t>
            </w:r>
          </w:p>
        </w:tc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A61B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 w14:paraId="1ED13601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 w14:paraId="7B9FBEDD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负责人签字：   （公章） </w:t>
            </w:r>
          </w:p>
          <w:p w14:paraId="632D72CC">
            <w:pP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 w14:paraId="5B86770B">
            <w:pPr>
              <w:ind w:firstLine="5880" w:firstLineChars="2800"/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 xml:space="preserve"> 年    月    日</w:t>
            </w:r>
          </w:p>
          <w:p w14:paraId="1C1F74CF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  <w:p w14:paraId="01902D47">
            <w:pPr>
              <w:rPr>
                <w:rFonts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方正仿宋简体" w:eastAsia="仿宋_GB2312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</w:tbl>
    <w:p w14:paraId="5BB5A017">
      <w:pPr>
        <w:spacing w:line="600" w:lineRule="exact"/>
        <w:jc w:val="both"/>
        <w:rPr>
          <w:rFonts w:hint="eastAsia" w:ascii="CESI小标宋-GB2312" w:hAnsi="CESI小标宋-GB2312" w:eastAsia="宋体" w:cs="CESI小标宋-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3</w:t>
      </w:r>
    </w:p>
    <w:p w14:paraId="699AB8E7"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highlight w:val="none"/>
          <w:lang w:val="en-US" w:eastAsia="zh-CN"/>
        </w:rPr>
      </w:pPr>
    </w:p>
    <w:p w14:paraId="51F47A14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val="en-US" w:eastAsia="zh-CN"/>
        </w:rPr>
        <w:t>企业新型学徒制培训/技师培训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</w:rPr>
        <w:t>承诺书</w:t>
      </w:r>
    </w:p>
    <w:p w14:paraId="0369AC53">
      <w:pPr>
        <w:spacing w:line="600" w:lineRule="exact"/>
        <w:ind w:firstLine="308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val="en-US" w:eastAsia="zh-CN"/>
        </w:rPr>
        <w:t>样表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  <w:t>）</w:t>
      </w:r>
    </w:p>
    <w:p w14:paraId="7607DC6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</w:p>
    <w:p w14:paraId="1C7451FB">
      <w:pPr>
        <w:spacing w:line="600" w:lineRule="exact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沈阳市人力资源和社会保障局：</w:t>
      </w:r>
    </w:p>
    <w:p w14:paraId="2FEA08B9">
      <w:pPr>
        <w:spacing w:line="60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我单位承诺，本次申请承担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2025年企业新型学徒制培训/技师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培训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，所提交的电子版材料与纸质材料一致，复印件与原件一致，并且我单位提供的一切资料均真实有效、准确完整，若违此承诺，我单位愿承担由此引发的一切责任和后果。</w:t>
      </w:r>
    </w:p>
    <w:p w14:paraId="7E29E28D">
      <w:pPr>
        <w:spacing w:line="60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1BC064B7">
      <w:pPr>
        <w:spacing w:line="60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659D6B2A">
      <w:pPr>
        <w:spacing w:line="600" w:lineRule="exact"/>
        <w:ind w:firstLine="64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5AC24823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单位（公章）：</w:t>
      </w:r>
    </w:p>
    <w:p w14:paraId="7EBD4182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33A530F2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2E041B91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提交人（签字）：</w:t>
      </w:r>
    </w:p>
    <w:p w14:paraId="3AD9F48F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23FF1A1A">
      <w:pPr>
        <w:spacing w:line="600" w:lineRule="exact"/>
        <w:ind w:firstLine="3520" w:firstLineChars="11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日期：      年     月      日</w:t>
      </w:r>
    </w:p>
    <w:p w14:paraId="6EDD777D">
      <w:pPr>
        <w:spacing w:line="640" w:lineRule="exact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</w:pPr>
    </w:p>
    <w:p w14:paraId="2C03E297">
      <w:pPr>
        <w:spacing w:line="600" w:lineRule="exact"/>
        <w:jc w:val="both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highlight w:val="none"/>
          <w:lang w:val="en-US" w:eastAsia="zh-CN"/>
        </w:rPr>
      </w:pPr>
    </w:p>
    <w:p w14:paraId="49A25DB3">
      <w:pPr>
        <w:spacing w:line="600" w:lineRule="exact"/>
        <w:jc w:val="both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4</w:t>
      </w:r>
    </w:p>
    <w:p w14:paraId="485C3BCE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企业新型学徒制、技师培训职业（工种）目录</w:t>
      </w:r>
    </w:p>
    <w:tbl>
      <w:tblPr>
        <w:tblStyle w:val="6"/>
        <w:tblW w:w="86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716"/>
        <w:gridCol w:w="3675"/>
      </w:tblGrid>
      <w:tr w14:paraId="7E97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职业（工种）名称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职业代码</w:t>
            </w:r>
          </w:p>
        </w:tc>
      </w:tr>
      <w:tr w14:paraId="2B1B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2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FF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86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06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营销员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4-01-02-01</w:t>
            </w:r>
          </w:p>
        </w:tc>
      </w:tr>
      <w:tr w14:paraId="129D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4-01-06-01</w:t>
            </w:r>
          </w:p>
        </w:tc>
      </w:tr>
      <w:tr w14:paraId="22F9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4-01-06-02</w:t>
            </w:r>
          </w:p>
        </w:tc>
      </w:tr>
      <w:tr w14:paraId="3560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4-02-06-01</w:t>
            </w:r>
          </w:p>
        </w:tc>
      </w:tr>
      <w:tr w14:paraId="683C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快递员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4-02-07-08</w:t>
            </w:r>
          </w:p>
        </w:tc>
      </w:tr>
      <w:tr w14:paraId="04CD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4-03-02-01</w:t>
            </w:r>
          </w:p>
        </w:tc>
      </w:tr>
      <w:tr w14:paraId="1EF9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4-03-02-02</w:t>
            </w:r>
          </w:p>
        </w:tc>
      </w:tr>
      <w:tr w14:paraId="7D07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4-03-02-03</w:t>
            </w:r>
          </w:p>
        </w:tc>
      </w:tr>
      <w:tr w14:paraId="1CCE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4-03-02-04</w:t>
            </w:r>
          </w:p>
        </w:tc>
      </w:tr>
      <w:tr w14:paraId="0FAC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茶艺师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4-03-02-07</w:t>
            </w:r>
          </w:p>
        </w:tc>
      </w:tr>
      <w:tr w14:paraId="5594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4-04-02-02</w:t>
            </w:r>
          </w:p>
        </w:tc>
      </w:tr>
      <w:tr w14:paraId="285E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4-04-05-01</w:t>
            </w:r>
          </w:p>
        </w:tc>
      </w:tr>
      <w:tr w14:paraId="2876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计算机软件测试员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4-04-05-02</w:t>
            </w:r>
          </w:p>
        </w:tc>
      </w:tr>
      <w:tr w14:paraId="0BFD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呼叫中心服务员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4-04-05-03</w:t>
            </w:r>
          </w:p>
        </w:tc>
      </w:tr>
      <w:tr w14:paraId="47B9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4-04-05-05</w:t>
            </w:r>
          </w:p>
        </w:tc>
      </w:tr>
      <w:tr w14:paraId="7B44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4-06-01-01</w:t>
            </w:r>
          </w:p>
        </w:tc>
      </w:tr>
      <w:tr w14:paraId="357B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4-06-01-02</w:t>
            </w:r>
          </w:p>
        </w:tc>
      </w:tr>
      <w:tr w14:paraId="7C04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4-06-01-04</w:t>
            </w:r>
          </w:p>
        </w:tc>
      </w:tr>
      <w:tr w14:paraId="65A4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4-07-02-03</w:t>
            </w:r>
          </w:p>
        </w:tc>
      </w:tr>
      <w:tr w14:paraId="7655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4-07-03-02</w:t>
            </w:r>
          </w:p>
        </w:tc>
      </w:tr>
      <w:tr w14:paraId="1E7E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4-07-03-04</w:t>
            </w:r>
          </w:p>
        </w:tc>
      </w:tr>
      <w:tr w14:paraId="2FF8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4-08-03-04</w:t>
            </w:r>
          </w:p>
        </w:tc>
      </w:tr>
      <w:tr w14:paraId="443D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保洁员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4-09-08-01</w:t>
            </w:r>
          </w:p>
        </w:tc>
      </w:tr>
      <w:tr w14:paraId="11C2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生物防治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4-09-09-00</w:t>
            </w:r>
          </w:p>
        </w:tc>
      </w:tr>
      <w:tr w14:paraId="1BE6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4-10-01-01</w:t>
            </w:r>
          </w:p>
        </w:tc>
      </w:tr>
      <w:tr w14:paraId="546A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保育师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4-10-01-03</w:t>
            </w:r>
          </w:p>
        </w:tc>
      </w:tr>
      <w:tr w14:paraId="4723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4-10-01-05</w:t>
            </w:r>
          </w:p>
        </w:tc>
      </w:tr>
      <w:tr w14:paraId="29FC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4-10-01-06</w:t>
            </w:r>
          </w:p>
        </w:tc>
      </w:tr>
      <w:tr w14:paraId="5C4B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美容师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4-10-03-01</w:t>
            </w:r>
          </w:p>
        </w:tc>
      </w:tr>
      <w:tr w14:paraId="1890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美发师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4-10-03-02</w:t>
            </w:r>
          </w:p>
        </w:tc>
      </w:tr>
      <w:tr w14:paraId="2A31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4-10-04-01</w:t>
            </w:r>
          </w:p>
        </w:tc>
      </w:tr>
      <w:tr w14:paraId="12D8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4-10-04-02</w:t>
            </w:r>
          </w:p>
        </w:tc>
      </w:tr>
      <w:tr w14:paraId="1007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4-10-08-01</w:t>
            </w:r>
          </w:p>
        </w:tc>
      </w:tr>
      <w:tr w14:paraId="2C9C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4-12-01-01</w:t>
            </w:r>
          </w:p>
        </w:tc>
      </w:tr>
      <w:tr w14:paraId="62A4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4-14-01-03</w:t>
            </w:r>
          </w:p>
        </w:tc>
      </w:tr>
      <w:tr w14:paraId="556F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4-14-02-01</w:t>
            </w:r>
          </w:p>
        </w:tc>
      </w:tr>
      <w:tr w14:paraId="13F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4-14-02-02</w:t>
            </w:r>
          </w:p>
        </w:tc>
      </w:tr>
      <w:tr w14:paraId="7922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4-14-02-05</w:t>
            </w:r>
          </w:p>
        </w:tc>
      </w:tr>
      <w:tr w14:paraId="18F4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4-14-03-03</w:t>
            </w:r>
          </w:p>
        </w:tc>
      </w:tr>
      <w:tr w14:paraId="373F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4-14-03-04</w:t>
            </w:r>
          </w:p>
        </w:tc>
      </w:tr>
      <w:tr w14:paraId="5C07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电子竞技员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4-14-05-07</w:t>
            </w:r>
          </w:p>
        </w:tc>
      </w:tr>
      <w:tr w14:paraId="29ED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5-05-01-02</w:t>
            </w:r>
          </w:p>
        </w:tc>
      </w:tr>
      <w:tr w14:paraId="16FF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5-05-02-03</w:t>
            </w:r>
          </w:p>
        </w:tc>
      </w:tr>
      <w:tr w14:paraId="7F37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动物检疫检验员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5-05-02-04</w:t>
            </w:r>
          </w:p>
        </w:tc>
      </w:tr>
      <w:tr w14:paraId="641C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乳品加工工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6-02-04-01</w:t>
            </w:r>
          </w:p>
        </w:tc>
      </w:tr>
      <w:tr w14:paraId="7F2F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评茶师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6-02-06-11</w:t>
            </w:r>
          </w:p>
        </w:tc>
      </w:tr>
      <w:tr w14:paraId="6526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6-05-01-01</w:t>
            </w:r>
          </w:p>
        </w:tc>
      </w:tr>
      <w:tr w14:paraId="1C16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缝纫工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6-05-01-03</w:t>
            </w:r>
          </w:p>
        </w:tc>
      </w:tr>
      <w:tr w14:paraId="15E4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6-11-01-04</w:t>
            </w:r>
          </w:p>
        </w:tc>
      </w:tr>
      <w:tr w14:paraId="4B53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6-12-03-00</w:t>
            </w:r>
          </w:p>
        </w:tc>
      </w:tr>
      <w:tr w14:paraId="6AB9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6-18-01-01</w:t>
            </w:r>
          </w:p>
        </w:tc>
      </w:tr>
      <w:tr w14:paraId="47D0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铣工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6-18-01-02</w:t>
            </w:r>
          </w:p>
        </w:tc>
      </w:tr>
      <w:tr w14:paraId="5553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磨工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6-18-01-04</w:t>
            </w:r>
          </w:p>
        </w:tc>
      </w:tr>
      <w:tr w14:paraId="3ADE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6-18-01-07</w:t>
            </w:r>
          </w:p>
        </w:tc>
      </w:tr>
      <w:tr w14:paraId="69F1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6-18-01-08</w:t>
            </w:r>
          </w:p>
        </w:tc>
      </w:tr>
      <w:tr w14:paraId="07A2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铆工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6-18-01-11</w:t>
            </w:r>
          </w:p>
        </w:tc>
      </w:tr>
      <w:tr w14:paraId="73DE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冲压工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6-18-01-12</w:t>
            </w:r>
          </w:p>
        </w:tc>
      </w:tr>
      <w:tr w14:paraId="0619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铸造工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6-18-02-01</w:t>
            </w:r>
          </w:p>
        </w:tc>
      </w:tr>
      <w:tr w14:paraId="5430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6-18-02-04</w:t>
            </w:r>
          </w:p>
        </w:tc>
      </w:tr>
      <w:tr w14:paraId="79DB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6-20-03-01</w:t>
            </w:r>
          </w:p>
        </w:tc>
      </w:tr>
      <w:tr w14:paraId="153F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6-25-03-00</w:t>
            </w:r>
          </w:p>
        </w:tc>
      </w:tr>
      <w:tr w14:paraId="58DE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6-25-04-09</w:t>
            </w:r>
          </w:p>
        </w:tc>
      </w:tr>
      <w:tr w14:paraId="3F87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6-28-01-11</w:t>
            </w:r>
          </w:p>
        </w:tc>
      </w:tr>
      <w:tr w14:paraId="05C4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6-28-03-03</w:t>
            </w:r>
          </w:p>
        </w:tc>
      </w:tr>
      <w:tr w14:paraId="26E9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砌筑工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6-29-01-01</w:t>
            </w:r>
          </w:p>
        </w:tc>
      </w:tr>
      <w:tr w14:paraId="3BAE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6-29-01-03</w:t>
            </w:r>
          </w:p>
        </w:tc>
      </w:tr>
      <w:tr w14:paraId="50A1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钢筋工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6-29-01-04</w:t>
            </w:r>
          </w:p>
        </w:tc>
      </w:tr>
      <w:tr w14:paraId="0409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架子工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6-29-01-05</w:t>
            </w:r>
          </w:p>
        </w:tc>
      </w:tr>
      <w:tr w14:paraId="6BFD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乡村建设工匠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6-29-01-07</w:t>
            </w:r>
          </w:p>
        </w:tc>
      </w:tr>
      <w:tr w14:paraId="051E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6-29-03-03</w:t>
            </w:r>
          </w:p>
        </w:tc>
      </w:tr>
      <w:tr w14:paraId="6281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6-29-03-05</w:t>
            </w:r>
          </w:p>
        </w:tc>
      </w:tr>
      <w:tr w14:paraId="047D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6-30-05-01</w:t>
            </w:r>
          </w:p>
        </w:tc>
      </w:tr>
      <w:tr w14:paraId="3CC7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6-31-01-03</w:t>
            </w:r>
          </w:p>
        </w:tc>
      </w:tr>
      <w:tr w14:paraId="2687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6-31-01-09</w:t>
            </w:r>
          </w:p>
        </w:tc>
      </w:tr>
      <w:tr w14:paraId="6E8A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6-31-07-03</w:t>
            </w:r>
          </w:p>
        </w:tc>
      </w:tr>
    </w:tbl>
    <w:p w14:paraId="64FD0961">
      <w:pPr>
        <w:rPr>
          <w:rFonts w:hint="eastAsia"/>
          <w:color w:val="auto"/>
          <w:highlight w:val="none"/>
          <w:lang w:val="en-US" w:eastAsia="zh-CN"/>
        </w:rPr>
      </w:pPr>
    </w:p>
    <w:p w14:paraId="11AC0A8F">
      <w:pPr>
        <w:rPr>
          <w:rFonts w:hint="eastAsia"/>
          <w:color w:val="auto"/>
          <w:highlight w:val="none"/>
          <w:lang w:val="en-US" w:eastAsia="zh-CN"/>
        </w:rPr>
      </w:pPr>
    </w:p>
    <w:p w14:paraId="55EB02D8">
      <w:pPr>
        <w:rPr>
          <w:rFonts w:hint="eastAsia"/>
          <w:color w:val="auto"/>
          <w:highlight w:val="none"/>
          <w:lang w:val="en-US" w:eastAsia="zh-CN"/>
        </w:rPr>
      </w:pPr>
    </w:p>
    <w:p w14:paraId="3A56957F">
      <w:pPr>
        <w:rPr>
          <w:rFonts w:hint="eastAsia"/>
          <w:color w:val="auto"/>
          <w:highlight w:val="none"/>
          <w:lang w:val="en-US" w:eastAsia="zh-CN"/>
        </w:rPr>
      </w:pPr>
    </w:p>
    <w:p w14:paraId="647873E5">
      <w:pPr>
        <w:rPr>
          <w:rFonts w:hint="eastAsia"/>
          <w:color w:val="auto"/>
          <w:highlight w:val="none"/>
          <w:lang w:val="en-US" w:eastAsia="zh-CN"/>
        </w:rPr>
      </w:pPr>
    </w:p>
    <w:p w14:paraId="2627AAEE">
      <w:pPr>
        <w:rPr>
          <w:rFonts w:hint="eastAsia"/>
          <w:color w:val="auto"/>
          <w:highlight w:val="none"/>
          <w:lang w:val="en-US" w:eastAsia="zh-CN"/>
        </w:rPr>
      </w:pPr>
    </w:p>
    <w:p w14:paraId="23F01E2A">
      <w:pPr>
        <w:rPr>
          <w:rFonts w:hint="eastAsia"/>
          <w:color w:val="auto"/>
          <w:highlight w:val="none"/>
          <w:lang w:val="en-US" w:eastAsia="zh-CN"/>
        </w:rPr>
      </w:pPr>
    </w:p>
    <w:p w14:paraId="0FA7A59D">
      <w:pPr>
        <w:rPr>
          <w:rFonts w:hint="eastAsia"/>
          <w:color w:val="auto"/>
          <w:highlight w:val="none"/>
          <w:lang w:val="en-US" w:eastAsia="zh-CN"/>
        </w:rPr>
      </w:pPr>
    </w:p>
    <w:p w14:paraId="3593D752">
      <w:pPr>
        <w:rPr>
          <w:rFonts w:hint="eastAsia"/>
          <w:color w:val="auto"/>
          <w:highlight w:val="none"/>
          <w:lang w:val="en-US" w:eastAsia="zh-CN"/>
        </w:rPr>
      </w:pPr>
    </w:p>
    <w:p w14:paraId="2CF0413C">
      <w:pPr>
        <w:rPr>
          <w:rFonts w:hint="eastAsia"/>
          <w:color w:val="auto"/>
          <w:highlight w:val="none"/>
          <w:lang w:val="en-US" w:eastAsia="zh-CN"/>
        </w:rPr>
      </w:pPr>
    </w:p>
    <w:p w14:paraId="46AFD83E">
      <w:pPr>
        <w:rPr>
          <w:rFonts w:hint="eastAsia"/>
          <w:color w:val="auto"/>
          <w:highlight w:val="none"/>
          <w:lang w:val="en-US" w:eastAsia="zh-CN"/>
        </w:rPr>
      </w:pPr>
    </w:p>
    <w:p w14:paraId="08F34C50">
      <w:pPr>
        <w:rPr>
          <w:rFonts w:hint="eastAsia"/>
          <w:color w:val="auto"/>
          <w:highlight w:val="none"/>
          <w:lang w:val="en-US" w:eastAsia="zh-CN"/>
        </w:rPr>
      </w:pPr>
    </w:p>
    <w:p w14:paraId="19CC3410">
      <w:pPr>
        <w:rPr>
          <w:rFonts w:hint="eastAsia"/>
          <w:color w:val="auto"/>
          <w:highlight w:val="none"/>
          <w:lang w:val="en-US" w:eastAsia="zh-CN"/>
        </w:rPr>
      </w:pPr>
    </w:p>
    <w:p w14:paraId="6F606278">
      <w:pPr>
        <w:rPr>
          <w:rFonts w:hint="eastAsia"/>
          <w:color w:val="auto"/>
          <w:highlight w:val="none"/>
          <w:lang w:val="en-US" w:eastAsia="zh-CN"/>
        </w:rPr>
      </w:pPr>
    </w:p>
    <w:p w14:paraId="4A75DA8D">
      <w:pPr>
        <w:rPr>
          <w:rFonts w:hint="eastAsia"/>
          <w:color w:val="auto"/>
          <w:highlight w:val="none"/>
          <w:lang w:val="en-US" w:eastAsia="zh-CN"/>
        </w:rPr>
      </w:pPr>
    </w:p>
    <w:p w14:paraId="5EF82469">
      <w:pPr>
        <w:rPr>
          <w:rFonts w:hint="eastAsia"/>
          <w:color w:val="auto"/>
          <w:highlight w:val="none"/>
          <w:lang w:val="en-US" w:eastAsia="zh-CN"/>
        </w:rPr>
      </w:pPr>
    </w:p>
    <w:p w14:paraId="2DC71603">
      <w:pPr>
        <w:rPr>
          <w:rFonts w:hint="eastAsia"/>
          <w:color w:val="auto"/>
          <w:highlight w:val="none"/>
          <w:lang w:val="en-US" w:eastAsia="zh-CN"/>
        </w:rPr>
      </w:pPr>
    </w:p>
    <w:p w14:paraId="6D0C81E7">
      <w:pPr>
        <w:rPr>
          <w:rFonts w:hint="eastAsia"/>
          <w:color w:val="auto"/>
          <w:highlight w:val="none"/>
          <w:lang w:val="en-US" w:eastAsia="zh-CN"/>
        </w:rPr>
      </w:pPr>
    </w:p>
    <w:p w14:paraId="7349A7B1">
      <w:pPr>
        <w:rPr>
          <w:rFonts w:hint="eastAsia"/>
          <w:color w:val="auto"/>
          <w:highlight w:val="none"/>
          <w:lang w:val="en-US" w:eastAsia="zh-CN"/>
        </w:rPr>
      </w:pPr>
    </w:p>
    <w:p w14:paraId="51581D77">
      <w:pPr>
        <w:rPr>
          <w:rFonts w:hint="eastAsia"/>
          <w:color w:val="auto"/>
          <w:highlight w:val="none"/>
          <w:lang w:val="en-US" w:eastAsia="zh-CN"/>
        </w:rPr>
      </w:pPr>
    </w:p>
    <w:p w14:paraId="6530025A">
      <w:pPr>
        <w:rPr>
          <w:rFonts w:hint="eastAsia"/>
          <w:color w:val="auto"/>
          <w:highlight w:val="none"/>
          <w:lang w:val="en-US" w:eastAsia="zh-CN"/>
        </w:rPr>
      </w:pPr>
    </w:p>
    <w:p w14:paraId="40FA5935">
      <w:pPr>
        <w:spacing w:line="600" w:lineRule="exact"/>
        <w:jc w:val="both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highlight w:val="none"/>
          <w:lang w:val="en-US" w:eastAsia="zh-CN"/>
        </w:rPr>
      </w:pPr>
    </w:p>
    <w:p w14:paraId="6B82E40E">
      <w:pPr>
        <w:spacing w:line="600" w:lineRule="exact"/>
        <w:jc w:val="both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C2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6DA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6DA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68B0"/>
    <w:rsid w:val="06F32776"/>
    <w:rsid w:val="08646E76"/>
    <w:rsid w:val="086A1FB2"/>
    <w:rsid w:val="0A4923BF"/>
    <w:rsid w:val="0B6F5249"/>
    <w:rsid w:val="0E7F7811"/>
    <w:rsid w:val="0F4946D0"/>
    <w:rsid w:val="103134A6"/>
    <w:rsid w:val="11292A0B"/>
    <w:rsid w:val="1156169D"/>
    <w:rsid w:val="11D5791A"/>
    <w:rsid w:val="16184DFC"/>
    <w:rsid w:val="167C5A58"/>
    <w:rsid w:val="169F551D"/>
    <w:rsid w:val="19F63DFB"/>
    <w:rsid w:val="1B360421"/>
    <w:rsid w:val="1C515151"/>
    <w:rsid w:val="1D0F0627"/>
    <w:rsid w:val="21CF7453"/>
    <w:rsid w:val="227D06CC"/>
    <w:rsid w:val="23DC60A3"/>
    <w:rsid w:val="24C76402"/>
    <w:rsid w:val="2976035F"/>
    <w:rsid w:val="2B932BBB"/>
    <w:rsid w:val="2C550D46"/>
    <w:rsid w:val="2ED34C84"/>
    <w:rsid w:val="304A2F48"/>
    <w:rsid w:val="30586A11"/>
    <w:rsid w:val="31ED3189"/>
    <w:rsid w:val="35274F3F"/>
    <w:rsid w:val="38AC4371"/>
    <w:rsid w:val="3B017D29"/>
    <w:rsid w:val="3E682BDA"/>
    <w:rsid w:val="403650C2"/>
    <w:rsid w:val="406A0D4C"/>
    <w:rsid w:val="462D2DEB"/>
    <w:rsid w:val="4AF63D96"/>
    <w:rsid w:val="4C0502D8"/>
    <w:rsid w:val="4C7B68E4"/>
    <w:rsid w:val="4FD01CC8"/>
    <w:rsid w:val="50B57BDB"/>
    <w:rsid w:val="50F66DC6"/>
    <w:rsid w:val="51FE5687"/>
    <w:rsid w:val="52C044FE"/>
    <w:rsid w:val="53295219"/>
    <w:rsid w:val="53A663BE"/>
    <w:rsid w:val="54297BF9"/>
    <w:rsid w:val="549F264B"/>
    <w:rsid w:val="568673E9"/>
    <w:rsid w:val="57155F7D"/>
    <w:rsid w:val="58BA3515"/>
    <w:rsid w:val="58F204E2"/>
    <w:rsid w:val="5C254074"/>
    <w:rsid w:val="5CC62D30"/>
    <w:rsid w:val="5D3A6270"/>
    <w:rsid w:val="602A71D2"/>
    <w:rsid w:val="621E3385"/>
    <w:rsid w:val="64B3600F"/>
    <w:rsid w:val="64E8786E"/>
    <w:rsid w:val="66C67529"/>
    <w:rsid w:val="670A5668"/>
    <w:rsid w:val="67A930D3"/>
    <w:rsid w:val="67B34F45"/>
    <w:rsid w:val="681F1B49"/>
    <w:rsid w:val="6E35746E"/>
    <w:rsid w:val="6F1572A0"/>
    <w:rsid w:val="705569DE"/>
    <w:rsid w:val="73E759FE"/>
    <w:rsid w:val="75824D9D"/>
    <w:rsid w:val="76544359"/>
    <w:rsid w:val="76923D8F"/>
    <w:rsid w:val="7A024A94"/>
    <w:rsid w:val="7D305CC2"/>
    <w:rsid w:val="7D3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  <w:sz w:val="2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2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23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122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2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18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3130</Words>
  <Characters>3975</Characters>
  <Lines>0</Lines>
  <Paragraphs>0</Paragraphs>
  <TotalTime>49</TotalTime>
  <ScaleCrop>false</ScaleCrop>
  <LinksUpToDate>false</LinksUpToDate>
  <CharactersWithSpaces>4319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2025-04-28T14:05:00Z</dcterms:created>
  <dc:creator>Administrator</dc:creator>
  <cp:lastModifiedBy>大马</cp:lastModifiedBy>
  <cp:lastPrinted>2025-07-23T06:59:00Z</cp:lastPrinted>
  <dcterms:modified xsi:type="dcterms:W3CDTF">2025-07-24T07:20:39Z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eyJoZGlkIjoiYWM2MDgwNzY5MDE0YjU2NzVjOGQ1YzYzNDcwNDEyMzgiLCJ1c2VySWQiOiI3MzM3MzQyMTkifQ==</vt:lpwstr>
  </property>
  <property fmtid="{D5CDD505-2E9C-101B-9397-08002B2CF9AE}" pid="4" name="ICV">
    <vt:lpwstr>9E4DB7FF857C4DC3AA0553E51F1BC68A_13</vt:lpwstr>
  </property>
</Properties>
</file>